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CE" w:rsidRDefault="00B91E78" w:rsidP="0014548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="00800CCE">
        <w:rPr>
          <w:rFonts w:ascii="Times New Roman" w:hAnsi="Times New Roman" w:cs="Times New Roman"/>
          <w:b/>
          <w:sz w:val="24"/>
          <w:szCs w:val="24"/>
          <w:lang w:val="kk-KZ"/>
        </w:rPr>
        <w:t>О.Қ.О. Мақтарал ауданы Асық  ата өңірі Я.Есенбеко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в атындағы жалпы орта мектебі ко</w:t>
      </w:r>
      <w:r w:rsidR="00800CCE">
        <w:rPr>
          <w:rFonts w:ascii="Times New Roman" w:hAnsi="Times New Roman" w:cs="Times New Roman"/>
          <w:b/>
          <w:sz w:val="24"/>
          <w:szCs w:val="24"/>
          <w:lang w:val="kk-KZ"/>
        </w:rPr>
        <w:t>ммуналдық мемлекеттік мекемесінің қазақ тілі мен әдебиеті пәні мұғалімі: Жамбылова Гүлнұр Аманғалиқызы.</w:t>
      </w:r>
    </w:p>
    <w:p w:rsidR="00145482" w:rsidRPr="0072258A" w:rsidRDefault="00800CCE" w:rsidP="0014548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45482" w:rsidRPr="003E0AAF">
        <w:rPr>
          <w:rFonts w:ascii="Times New Roman" w:hAnsi="Times New Roman" w:cs="Times New Roman"/>
          <w:b/>
          <w:sz w:val="24"/>
          <w:szCs w:val="24"/>
          <w:lang w:val="kk-KZ"/>
        </w:rPr>
        <w:t>Сабақтың тақырыбы:</w:t>
      </w:r>
      <w:r w:rsidR="001454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М.Әуезов </w:t>
      </w:r>
      <w:r w:rsidR="00145482" w:rsidRPr="007225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«Абай жолы» </w:t>
      </w:r>
      <w:r w:rsidR="00145482">
        <w:rPr>
          <w:rFonts w:ascii="Times New Roman" w:hAnsi="Times New Roman" w:cs="Times New Roman"/>
          <w:b/>
          <w:sz w:val="24"/>
          <w:szCs w:val="24"/>
          <w:lang w:val="kk-KZ"/>
        </w:rPr>
        <w:t>романы кейіпкерлер бейнесі</w:t>
      </w:r>
      <w:r w:rsidR="00C068A7">
        <w:rPr>
          <w:rFonts w:ascii="Times New Roman" w:hAnsi="Times New Roman" w:cs="Times New Roman"/>
          <w:b/>
          <w:sz w:val="24"/>
          <w:szCs w:val="24"/>
          <w:lang w:val="kk-KZ"/>
        </w:rPr>
        <w:t>н сомдау</w:t>
      </w:r>
    </w:p>
    <w:p w:rsidR="00145482" w:rsidRPr="003E0AAF" w:rsidRDefault="00145482" w:rsidP="0014548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E0AAF">
        <w:rPr>
          <w:rFonts w:ascii="Times New Roman" w:hAnsi="Times New Roman" w:cs="Times New Roman"/>
          <w:b/>
          <w:sz w:val="24"/>
          <w:szCs w:val="24"/>
          <w:lang w:val="kk-KZ"/>
        </w:rPr>
        <w:t>Сабақтың мақсаты :</w:t>
      </w:r>
      <w:r w:rsidRPr="003E0AAF">
        <w:rPr>
          <w:rFonts w:ascii="Times New Roman" w:hAnsi="Times New Roman" w:cs="Times New Roman"/>
          <w:sz w:val="24"/>
          <w:szCs w:val="24"/>
          <w:lang w:val="kk-KZ"/>
        </w:rPr>
        <w:t xml:space="preserve"> Қазақтың біртуар </w:t>
      </w:r>
      <w:r w:rsidRPr="003E0AA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М.Әуезов </w:t>
      </w:r>
      <w:r w:rsidRPr="003E0AAF">
        <w:rPr>
          <w:rFonts w:ascii="Times New Roman" w:hAnsi="Times New Roman" w:cs="Times New Roman"/>
          <w:sz w:val="24"/>
          <w:szCs w:val="24"/>
          <w:lang w:val="kk-KZ"/>
        </w:rPr>
        <w:t>шығармаларының өзіндік  ерекшелігі туралы мағлұмат беру,сыни ойлауды дамыту</w:t>
      </w:r>
    </w:p>
    <w:p w:rsidR="00B91E78" w:rsidRDefault="00145482" w:rsidP="0014548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E0AAF">
        <w:rPr>
          <w:rFonts w:ascii="Times New Roman" w:hAnsi="Times New Roman" w:cs="Times New Roman"/>
          <w:b/>
          <w:sz w:val="24"/>
          <w:szCs w:val="24"/>
          <w:lang w:val="kk-KZ"/>
        </w:rPr>
        <w:t>Күтілетін  нәтиже:</w:t>
      </w:r>
      <w:r w:rsidRPr="003E0AA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0AA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М.Әуезов </w:t>
      </w:r>
      <w:r w:rsidRPr="003E0AAF">
        <w:rPr>
          <w:rFonts w:ascii="Times New Roman" w:hAnsi="Times New Roman" w:cs="Times New Roman"/>
          <w:sz w:val="24"/>
          <w:szCs w:val="24"/>
          <w:lang w:val="kk-KZ"/>
        </w:rPr>
        <w:t>шығармалары туралы мағлұмат алады, көңіл-күйлері жақсарады,  жинақталып, ізденімпаздығы артады, оқушы өткенді еске түсіру үшін ойлау,есте сақтау қабілеттерін  шыңдайды.Сөйлеу дағдысы  артады,топпен белсене жұмыс жасайды.</w:t>
      </w:r>
    </w:p>
    <w:p w:rsidR="00B91E78" w:rsidRDefault="00145482" w:rsidP="0014548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E0AAF">
        <w:rPr>
          <w:rFonts w:ascii="Times New Roman" w:hAnsi="Times New Roman" w:cs="Times New Roman"/>
          <w:b/>
          <w:sz w:val="24"/>
          <w:szCs w:val="24"/>
          <w:lang w:val="kk-KZ"/>
        </w:rPr>
        <w:t>Бағалау критерийлері:</w:t>
      </w:r>
      <w:r w:rsidRPr="003E0AAF">
        <w:rPr>
          <w:rFonts w:ascii="Times New Roman" w:hAnsi="Times New Roman" w:cs="Times New Roman"/>
          <w:sz w:val="24"/>
          <w:szCs w:val="24"/>
          <w:lang w:val="kk-KZ"/>
        </w:rPr>
        <w:t xml:space="preserve">  Критерий бойынша бағалау</w:t>
      </w:r>
    </w:p>
    <w:p w:rsidR="00145482" w:rsidRPr="003E0AAF" w:rsidRDefault="00145482" w:rsidP="0014548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E0AAF">
        <w:rPr>
          <w:rFonts w:ascii="Times New Roman" w:hAnsi="Times New Roman" w:cs="Times New Roman"/>
          <w:b/>
          <w:sz w:val="24"/>
          <w:szCs w:val="24"/>
          <w:lang w:val="kk-KZ"/>
        </w:rPr>
        <w:t>Әдіс-тәсілдері:</w:t>
      </w:r>
      <w:r w:rsidR="00B91E78">
        <w:rPr>
          <w:rFonts w:ascii="Times New Roman" w:hAnsi="Times New Roman" w:cs="Times New Roman"/>
          <w:sz w:val="24"/>
          <w:szCs w:val="24"/>
          <w:lang w:val="kk-KZ"/>
        </w:rPr>
        <w:t>«Екі түрлі түсініктеме»</w:t>
      </w:r>
      <w:r w:rsidRPr="003E0AAF">
        <w:rPr>
          <w:rFonts w:ascii="Times New Roman" w:hAnsi="Times New Roman" w:cs="Times New Roman"/>
          <w:sz w:val="24"/>
          <w:szCs w:val="24"/>
          <w:lang w:val="kk-KZ"/>
        </w:rPr>
        <w:t xml:space="preserve">,«Ойлан/жұптас/талқыла»,«Роунд-робин»,«Ауа-райы» стратегиясы </w:t>
      </w:r>
    </w:p>
    <w:p w:rsidR="00145482" w:rsidRPr="003E0AAF" w:rsidRDefault="00145482" w:rsidP="0014548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E0AAF">
        <w:rPr>
          <w:rFonts w:ascii="Times New Roman" w:hAnsi="Times New Roman" w:cs="Times New Roman"/>
          <w:b/>
          <w:sz w:val="24"/>
          <w:szCs w:val="24"/>
          <w:lang w:val="kk-KZ"/>
        </w:rPr>
        <w:t>Ресурстар:</w:t>
      </w:r>
      <w:r w:rsidRPr="003E0AAF">
        <w:rPr>
          <w:rFonts w:ascii="Times New Roman" w:hAnsi="Times New Roman" w:cs="Times New Roman"/>
          <w:sz w:val="24"/>
          <w:szCs w:val="24"/>
          <w:lang w:val="kk-KZ"/>
        </w:rPr>
        <w:t>Оқулық, парақшалар, суреттер,таблица,маркер, стикерлер, авто портрет, нутбук, диск.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710"/>
        <w:gridCol w:w="1842"/>
        <w:gridCol w:w="3497"/>
        <w:gridCol w:w="2741"/>
        <w:gridCol w:w="1275"/>
      </w:tblGrid>
      <w:tr w:rsidR="00145482" w:rsidRPr="003E0AAF" w:rsidTr="00B91E7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кезеңдері 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іс әрекеті 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Оқушының іс -әрекеті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Бағалау </w:t>
            </w:r>
          </w:p>
        </w:tc>
      </w:tr>
      <w:tr w:rsidR="00145482" w:rsidRPr="003E0AAF" w:rsidTr="00B91E7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 мин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Кіріспе 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Ұйымдастыру кезеңі 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а)Психологиялық ахуал қалыптастыру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 Ақын ауылдарына</w:t>
            </w: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байланысты топқа бөлу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б)Бағалау критерийлерімен таныстыру және тарату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с)Сабақ мақсатын бірге талқылаймын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бір-біріне гүл сыйлайды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ә) Топқа бөлінеді  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б) Таратылған бағалау парақшаларымен танысады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с)Сабақ мақсатын талқылайды.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мадақтау</w:t>
            </w:r>
          </w:p>
        </w:tc>
      </w:tr>
      <w:tr w:rsidR="00145482" w:rsidRPr="0072258A" w:rsidTr="00B91E78">
        <w:trPr>
          <w:trHeight w:val="192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Таныс-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тырылым 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Білу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(Кім? Не? Қайда? Не істеді?)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«Екі түрлі түсініктеме</w:t>
            </w: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»әдісі арқылы өткенді еске түсіру мақсатында топтық жұмыс ұйымдастырамын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жіңішке сұрақтан жуан сұраққа өту арқылы  жауап береді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жұлдыз бір тілек</w:t>
            </w: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 бағалау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5482" w:rsidRPr="003E0AAF" w:rsidTr="00B91E78">
        <w:trPr>
          <w:trHeight w:val="3301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Түсіну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(Неге?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Неліктен? Не үшін?)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5482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«Ойлан/жұптас /талқыла» әдісі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деңгейлік тапсырмалар беремін</w:t>
            </w:r>
          </w:p>
          <w:p w:rsidR="00145482" w:rsidRPr="0072258A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25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1-топ</w:t>
            </w:r>
          </w:p>
          <w:p w:rsidR="00145482" w:rsidRPr="0072258A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1.Мәтінге тақырып қой?</w:t>
            </w:r>
          </w:p>
          <w:p w:rsidR="00145482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«Құс қанатымен ұшып, құйрығымен қонады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72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мақалды талда.</w:t>
            </w:r>
          </w:p>
          <w:p w:rsidR="00145482" w:rsidRPr="0072258A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25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2-топ</w:t>
            </w:r>
          </w:p>
          <w:p w:rsidR="00145482" w:rsidRPr="0072258A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Шығарманың мазмұны</w:t>
            </w:r>
            <w:r w:rsidRPr="0072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мәтінді талқылатамын.</w:t>
            </w:r>
          </w:p>
          <w:p w:rsidR="00145482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2.Кейіпкерге мінездеме бер</w:t>
            </w: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45482" w:rsidRPr="0072258A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25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3-топ</w:t>
            </w:r>
          </w:p>
          <w:p w:rsidR="00145482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1.Шығарма</w:t>
            </w: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 идеялық мазмұны туралы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жасатамын</w:t>
            </w: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Кейіпкер портретін анықта.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тыңдап түсіну дағдысы артады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ресурстар бойынша талдау жасайды, </w:t>
            </w: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анықтайды.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Топпен жұмыс, критерий арқылы бағалау</w:t>
            </w:r>
          </w:p>
        </w:tc>
      </w:tr>
      <w:tr w:rsidR="00145482" w:rsidRPr="003E0AAF" w:rsidTr="00B91E78">
        <w:trPr>
          <w:trHeight w:val="2086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20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бөлім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Қолдану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5482" w:rsidRPr="003E0AAF" w:rsidRDefault="00145482" w:rsidP="00B91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М.Әуезо</w:t>
            </w:r>
            <w:r w:rsidR="00B91E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«Абай жолы</w:t>
            </w: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романын</w:t>
            </w:r>
            <w:r w:rsidR="00B91E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дағы кейіпкерлерді рольдік ойындар арқылы сомдау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М.Әуез</w:t>
            </w:r>
            <w:r w:rsidR="00B91E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овт</w:t>
            </w: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</w:t>
            </w:r>
            <w:r w:rsidR="00B91E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«Абай жолы</w:t>
            </w:r>
            <w:r w:rsidR="00B91E78"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»</w:t>
            </w:r>
            <w:r w:rsidR="00B91E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романындағы кейіпкерлерді рольдік ойындар арқылы көрсетеді</w:t>
            </w: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Оқушылар топтаса отырып орындайды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Топпен, жұппен жұмыс</w:t>
            </w:r>
          </w:p>
        </w:tc>
      </w:tr>
      <w:tr w:rsidR="00145482" w:rsidRPr="003E0AAF" w:rsidTr="00B91E78">
        <w:trPr>
          <w:trHeight w:val="1859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(салыстыр айырмашылығы неде?)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5482" w:rsidRPr="003E0AAF" w:rsidRDefault="00145482" w:rsidP="00B91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Роман</w:t>
            </w:r>
            <w:r w:rsidR="00B91E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дағы кейіпкерлер образын талдайды.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диалог құра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отырып</w:t>
            </w: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өз ойларын толықтырады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мадақтау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5482" w:rsidRPr="003E0AAF" w:rsidTr="00B91E78">
        <w:trPr>
          <w:trHeight w:val="1596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Жинақтау (алынған ақпарат негізінде</w:t>
            </w:r>
            <w:r w:rsidR="00B91E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E0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жасау)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«Болмасаң да ұқсап бақ әдісі арқылы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эссе жаздырамын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өлең шығарады</w:t>
            </w:r>
            <w:r w:rsidR="00B91E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эссе жазады</w:t>
            </w: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Формативті бағалау </w:t>
            </w:r>
          </w:p>
        </w:tc>
      </w:tr>
      <w:tr w:rsidR="00145482" w:rsidRPr="003E0AAF" w:rsidTr="00B91E78">
        <w:trPr>
          <w:trHeight w:val="1354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(сен қалай ойлайсың?,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 істер едің?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«Роунд-робин» әдісі арқылы сабақтан алған әсерлері  туралы  ой қорытады.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бүгінгі алған әсерлері,</w:t>
            </w: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ойын бір-бірлеп айтып шығады қорытындылайды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жұмыс</w:t>
            </w:r>
          </w:p>
        </w:tc>
      </w:tr>
      <w:tr w:rsidR="00145482" w:rsidRPr="00B91E78" w:rsidTr="00B91E78">
        <w:trPr>
          <w:trHeight w:val="7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5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 тапсырмасын беру </w:t>
            </w:r>
            <w:r w:rsidR="00B91E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Романның идеялық құрылымы. 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Жинақтаған балдары бойын-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 суммативті баға қоямын.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«Бес бармақ»Кері б</w:t>
            </w: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айланыс жасау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</w:t>
            </w:r>
            <w:r w:rsidR="00B91E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ылар күнделіктеріне жазып, суммативті бағасын қойдырады.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 жасайды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Форматив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 бағаны сумматив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бағаға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айнал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</w:t>
            </w:r>
            <w:r w:rsidRPr="003E0A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5482" w:rsidRPr="003E0AAF" w:rsidRDefault="00145482" w:rsidP="00AD1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45482" w:rsidRPr="003E0AAF" w:rsidRDefault="00145482" w:rsidP="0014548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5482" w:rsidRPr="003E0AAF" w:rsidRDefault="00145482" w:rsidP="0014548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E0AA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D09FF" w:rsidRPr="00B91E78" w:rsidRDefault="008D09FF">
      <w:pPr>
        <w:rPr>
          <w:lang w:val="kk-KZ"/>
        </w:rPr>
      </w:pPr>
    </w:p>
    <w:sectPr w:rsidR="008D09FF" w:rsidRPr="00B91E78" w:rsidSect="00E7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45482"/>
    <w:rsid w:val="00145482"/>
    <w:rsid w:val="00800CCE"/>
    <w:rsid w:val="008D09FF"/>
    <w:rsid w:val="00B91E78"/>
    <w:rsid w:val="00C068A7"/>
    <w:rsid w:val="00E75BC0"/>
    <w:rsid w:val="00E84EFB"/>
    <w:rsid w:val="00F7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4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2015-03-10T15:20:00Z</dcterms:created>
  <dcterms:modified xsi:type="dcterms:W3CDTF">2015-03-15T06:11:00Z</dcterms:modified>
</cp:coreProperties>
</file>